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FC" w:rsidRPr="009058FC" w:rsidRDefault="009058FC" w:rsidP="009058F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bookmarkStart w:id="0" w:name="pr128"/>
      <w:r w:rsidRPr="009058FC">
        <w:rPr>
          <w:rFonts w:ascii="Times New Roman" w:eastAsia="Times New Roman" w:hAnsi="Times New Roman" w:cs="Times New Roman"/>
          <w:i/>
        </w:rPr>
        <w:t xml:space="preserve">1. számú melléklet a 9/1999. (XI. 24.) </w:t>
      </w:r>
      <w:proofErr w:type="spellStart"/>
      <w:r w:rsidRPr="009058FC">
        <w:rPr>
          <w:rFonts w:ascii="Times New Roman" w:eastAsia="Times New Roman" w:hAnsi="Times New Roman" w:cs="Times New Roman"/>
          <w:i/>
        </w:rPr>
        <w:t>SzCsM</w:t>
      </w:r>
      <w:proofErr w:type="spellEnd"/>
      <w:r w:rsidRPr="009058FC">
        <w:rPr>
          <w:rFonts w:ascii="Times New Roman" w:eastAsia="Times New Roman" w:hAnsi="Times New Roman" w:cs="Times New Roman"/>
          <w:i/>
        </w:rPr>
        <w:t xml:space="preserve"> rendelethez</w:t>
      </w:r>
      <w:bookmarkEnd w:id="0"/>
    </w:p>
    <w:p w:rsidR="009058FC" w:rsidRPr="009058FC" w:rsidRDefault="009058FC" w:rsidP="0090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1" w:name="pr131"/>
    </w:p>
    <w:p w:rsidR="009058FC" w:rsidRPr="009058FC" w:rsidRDefault="009058FC" w:rsidP="0090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058FC" w:rsidRPr="009058FC" w:rsidRDefault="009058FC" w:rsidP="0090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058FC">
        <w:rPr>
          <w:rFonts w:ascii="Times New Roman" w:eastAsia="Times New Roman" w:hAnsi="Times New Roman" w:cs="Times New Roman"/>
          <w:b/>
        </w:rPr>
        <w:t>I. EGÉSZSÉGI ÁLLAPOTRA VONATKOZÓ IGAZOLÁS</w:t>
      </w:r>
      <w:bookmarkEnd w:id="1"/>
    </w:p>
    <w:p w:rsidR="009058FC" w:rsidRPr="009058FC" w:rsidRDefault="009058FC" w:rsidP="0090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bookmarkStart w:id="2" w:name="pr132"/>
      <w:r w:rsidRPr="009058FC">
        <w:rPr>
          <w:rFonts w:ascii="Times New Roman" w:eastAsia="Times New Roman" w:hAnsi="Times New Roman" w:cs="Times New Roman"/>
          <w:b/>
          <w:i/>
        </w:rPr>
        <w:t>(a háziorvos, kezelőorvos vagy kórházi kezelés esetén a kórházi osztályos orvos tölti ki)</w:t>
      </w:r>
      <w:bookmarkEnd w:id="2"/>
    </w:p>
    <w:p w:rsidR="009058FC" w:rsidRPr="009058FC" w:rsidRDefault="009058FC" w:rsidP="009058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3" w:name="_GoBack"/>
    </w:p>
    <w:bookmarkEnd w:id="3"/>
    <w:p w:rsidR="009058FC" w:rsidRPr="009058FC" w:rsidRDefault="009058FC" w:rsidP="009058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058FC" w:rsidRPr="009058FC" w:rsidRDefault="009058FC" w:rsidP="009058FC">
      <w:pPr>
        <w:spacing w:after="0"/>
        <w:ind w:left="150" w:right="150"/>
        <w:jc w:val="both"/>
        <w:rPr>
          <w:rFonts w:ascii="Times New Roman" w:eastAsia="Times New Roman" w:hAnsi="Times New Roman" w:cs="Times New Roman"/>
          <w:b/>
          <w:lang w:eastAsia="hu-HU"/>
        </w:rPr>
      </w:pPr>
      <w:bookmarkStart w:id="4" w:name="pr133"/>
      <w:proofErr w:type="gramStart"/>
      <w:r w:rsidRPr="009058FC">
        <w:rPr>
          <w:rFonts w:ascii="Times New Roman" w:eastAsia="Times New Roman" w:hAnsi="Times New Roman" w:cs="Times New Roman"/>
          <w:b/>
          <w:lang w:eastAsia="hu-HU"/>
        </w:rPr>
        <w:t>Név (születési név): ...................................................................................................................</w:t>
      </w:r>
      <w:r w:rsidR="006939F5">
        <w:rPr>
          <w:rFonts w:ascii="Times New Roman" w:eastAsia="Times New Roman" w:hAnsi="Times New Roman" w:cs="Times New Roman"/>
          <w:b/>
          <w:lang w:eastAsia="hu-HU"/>
        </w:rPr>
        <w:t>.........................</w:t>
      </w:r>
      <w:r w:rsidRPr="009058FC">
        <w:rPr>
          <w:rFonts w:ascii="Times New Roman" w:eastAsia="Times New Roman" w:hAnsi="Times New Roman" w:cs="Times New Roman"/>
          <w:b/>
          <w:lang w:eastAsia="hu-HU"/>
        </w:rPr>
        <w:t>.....</w:t>
      </w:r>
      <w:bookmarkEnd w:id="4"/>
      <w:r w:rsidRPr="009058FC">
        <w:rPr>
          <w:rFonts w:ascii="Times New Roman" w:eastAsia="Times New Roman" w:hAnsi="Times New Roman" w:cs="Times New Roman"/>
          <w:b/>
          <w:lang w:eastAsia="hu-HU"/>
        </w:rPr>
        <w:t>.</w:t>
      </w:r>
      <w:proofErr w:type="gramEnd"/>
    </w:p>
    <w:p w:rsidR="009058FC" w:rsidRPr="009058FC" w:rsidRDefault="009058FC" w:rsidP="009058FC">
      <w:pPr>
        <w:spacing w:before="90" w:after="0"/>
        <w:ind w:left="150" w:right="150"/>
        <w:jc w:val="both"/>
        <w:rPr>
          <w:rFonts w:ascii="Times New Roman" w:eastAsia="Times New Roman" w:hAnsi="Times New Roman" w:cs="Times New Roman"/>
          <w:b/>
          <w:lang w:eastAsia="hu-HU"/>
        </w:rPr>
      </w:pPr>
      <w:bookmarkStart w:id="5" w:name="pr134"/>
      <w:proofErr w:type="gramStart"/>
      <w:r w:rsidRPr="009058FC">
        <w:rPr>
          <w:rFonts w:ascii="Times New Roman" w:eastAsia="Times New Roman" w:hAnsi="Times New Roman" w:cs="Times New Roman"/>
          <w:b/>
          <w:lang w:eastAsia="hu-HU"/>
        </w:rPr>
        <w:t>Születési hely, idő: ........................................................................................................</w:t>
      </w:r>
      <w:bookmarkEnd w:id="5"/>
      <w:r w:rsidRPr="009058FC">
        <w:rPr>
          <w:rFonts w:ascii="Times New Roman" w:eastAsia="Times New Roman" w:hAnsi="Times New Roman" w:cs="Times New Roman"/>
          <w:b/>
          <w:lang w:eastAsia="hu-HU"/>
        </w:rPr>
        <w:t>.................</w:t>
      </w:r>
      <w:r w:rsidR="006939F5">
        <w:rPr>
          <w:rFonts w:ascii="Times New Roman" w:eastAsia="Times New Roman" w:hAnsi="Times New Roman" w:cs="Times New Roman"/>
          <w:b/>
          <w:lang w:eastAsia="hu-HU"/>
        </w:rPr>
        <w:t>.........................</w:t>
      </w:r>
      <w:r w:rsidRPr="009058FC">
        <w:rPr>
          <w:rFonts w:ascii="Times New Roman" w:eastAsia="Times New Roman" w:hAnsi="Times New Roman" w:cs="Times New Roman"/>
          <w:b/>
          <w:lang w:eastAsia="hu-HU"/>
        </w:rPr>
        <w:t>.</w:t>
      </w:r>
      <w:proofErr w:type="gramEnd"/>
    </w:p>
    <w:p w:rsidR="009058FC" w:rsidRPr="009058FC" w:rsidRDefault="009058FC" w:rsidP="009058FC">
      <w:pPr>
        <w:spacing w:before="90" w:after="0"/>
        <w:ind w:left="150" w:right="150"/>
        <w:jc w:val="both"/>
        <w:rPr>
          <w:rFonts w:ascii="Times New Roman" w:eastAsia="Times New Roman" w:hAnsi="Times New Roman" w:cs="Times New Roman"/>
          <w:b/>
          <w:lang w:eastAsia="hu-HU"/>
        </w:rPr>
      </w:pPr>
      <w:bookmarkStart w:id="6" w:name="pr135"/>
      <w:proofErr w:type="gramStart"/>
      <w:r w:rsidRPr="009058FC">
        <w:rPr>
          <w:rFonts w:ascii="Times New Roman" w:eastAsia="Times New Roman" w:hAnsi="Times New Roman" w:cs="Times New Roman"/>
          <w:b/>
          <w:lang w:eastAsia="hu-HU"/>
        </w:rPr>
        <w:t>Lakóhely:.............................................................................................................................</w:t>
      </w:r>
      <w:r w:rsidR="006939F5">
        <w:rPr>
          <w:rFonts w:ascii="Times New Roman" w:eastAsia="Times New Roman" w:hAnsi="Times New Roman" w:cs="Times New Roman"/>
          <w:b/>
          <w:lang w:eastAsia="hu-HU"/>
        </w:rPr>
        <w:t>........................</w:t>
      </w:r>
      <w:r w:rsidRPr="009058FC">
        <w:rPr>
          <w:rFonts w:ascii="Times New Roman" w:eastAsia="Times New Roman" w:hAnsi="Times New Roman" w:cs="Times New Roman"/>
          <w:b/>
          <w:lang w:eastAsia="hu-HU"/>
        </w:rPr>
        <w:t>...........</w:t>
      </w:r>
      <w:bookmarkEnd w:id="6"/>
      <w:r w:rsidRPr="009058FC">
        <w:rPr>
          <w:rFonts w:ascii="Times New Roman" w:eastAsia="Times New Roman" w:hAnsi="Times New Roman" w:cs="Times New Roman"/>
          <w:b/>
          <w:lang w:eastAsia="hu-HU"/>
        </w:rPr>
        <w:t>.</w:t>
      </w:r>
      <w:bookmarkStart w:id="7" w:name="pr136"/>
      <w:r w:rsidRPr="009058FC">
        <w:rPr>
          <w:rFonts w:ascii="Times New Roman" w:eastAsia="Times New Roman" w:hAnsi="Times New Roman" w:cs="Times New Roman"/>
          <w:b/>
          <w:lang w:eastAsia="hu-HU"/>
        </w:rPr>
        <w:t>.</w:t>
      </w:r>
      <w:proofErr w:type="gramEnd"/>
    </w:p>
    <w:p w:rsidR="009058FC" w:rsidRPr="009058FC" w:rsidRDefault="009058FC" w:rsidP="009058FC">
      <w:pPr>
        <w:spacing w:before="90" w:after="0"/>
        <w:ind w:left="150" w:right="150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058FC">
        <w:rPr>
          <w:rFonts w:ascii="Times New Roman" w:eastAsia="Times New Roman" w:hAnsi="Times New Roman" w:cs="Times New Roman"/>
          <w:b/>
          <w:lang w:eastAsia="hu-HU"/>
        </w:rPr>
        <w:t>Társadalombiztosítási Azonosító Jel</w:t>
      </w:r>
      <w:proofErr w:type="gramStart"/>
      <w:r w:rsidRPr="009058FC">
        <w:rPr>
          <w:rFonts w:ascii="Times New Roman" w:eastAsia="Times New Roman" w:hAnsi="Times New Roman" w:cs="Times New Roman"/>
          <w:b/>
          <w:lang w:eastAsia="hu-HU"/>
        </w:rPr>
        <w:t>: ..</w:t>
      </w:r>
      <w:proofErr w:type="gramEnd"/>
      <w:r w:rsidRPr="009058FC">
        <w:rPr>
          <w:rFonts w:ascii="Times New Roman" w:eastAsia="Times New Roman" w:hAnsi="Times New Roman" w:cs="Times New Roman"/>
          <w:b/>
          <w:lang w:eastAsia="hu-HU"/>
        </w:rPr>
        <w:t>...........................................................................</w:t>
      </w:r>
      <w:r w:rsidR="006939F5">
        <w:rPr>
          <w:rFonts w:ascii="Times New Roman" w:eastAsia="Times New Roman" w:hAnsi="Times New Roman" w:cs="Times New Roman"/>
          <w:b/>
          <w:lang w:eastAsia="hu-HU"/>
        </w:rPr>
        <w:t>.........................</w:t>
      </w:r>
      <w:r w:rsidRPr="009058FC">
        <w:rPr>
          <w:rFonts w:ascii="Times New Roman" w:eastAsia="Times New Roman" w:hAnsi="Times New Roman" w:cs="Times New Roman"/>
          <w:b/>
          <w:lang w:eastAsia="hu-HU"/>
        </w:rPr>
        <w:t>..............</w:t>
      </w:r>
      <w:bookmarkEnd w:id="7"/>
    </w:p>
    <w:p w:rsidR="009058FC" w:rsidRPr="009058FC" w:rsidRDefault="009058FC" w:rsidP="009058FC">
      <w:pPr>
        <w:spacing w:before="90" w:after="0" w:line="240" w:lineRule="auto"/>
        <w:ind w:left="150" w:right="150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W w:w="9570" w:type="dxa"/>
        <w:tblCellSpacing w:w="0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0"/>
      </w:tblGrid>
      <w:tr w:rsidR="009058FC" w:rsidRPr="009058FC" w:rsidTr="002728D4">
        <w:trPr>
          <w:tblCellSpacing w:w="0" w:type="dxa"/>
        </w:trPr>
        <w:tc>
          <w:tcPr>
            <w:tcW w:w="957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058FC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Pr="009058FC">
              <w:rPr>
                <w:rFonts w:ascii="Times New Roman" w:eastAsia="Times New Roman" w:hAnsi="Times New Roman" w:cs="Times New Roman"/>
              </w:rPr>
              <w:t>Házi segítségnyújtás, jelzőrendszeres házi segítségnyújtás, támogató szolgáltatás, idősek nappali ellátása igénybevétele esetén</w:t>
            </w: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4908" w:type="pct"/>
        <w:tblCellSpacing w:w="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8"/>
        <w:gridCol w:w="3304"/>
        <w:gridCol w:w="3264"/>
      </w:tblGrid>
      <w:tr w:rsidR="009058FC" w:rsidRPr="009058FC" w:rsidTr="009058FC">
        <w:trPr>
          <w:tblCellSpacing w:w="0" w:type="dxa"/>
        </w:trPr>
        <w:tc>
          <w:tcPr>
            <w:tcW w:w="5000" w:type="pct"/>
            <w:gridSpan w:val="3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058FC">
              <w:rPr>
                <w:rFonts w:ascii="Times New Roman" w:eastAsia="Times New Roman" w:hAnsi="Times New Roman" w:cs="Times New Roman"/>
                <w:bCs/>
              </w:rPr>
              <w:t xml:space="preserve">1.1. </w:t>
            </w:r>
            <w:r w:rsidRPr="009058FC">
              <w:rPr>
                <w:rFonts w:ascii="Times New Roman" w:eastAsia="Times New Roman" w:hAnsi="Times New Roman" w:cs="Times New Roman"/>
              </w:rPr>
              <w:t>krónikus betegségek (kérjük, sorolja fel):</w:t>
            </w:r>
          </w:p>
        </w:tc>
      </w:tr>
      <w:tr w:rsidR="009058FC" w:rsidRPr="009058FC" w:rsidTr="009058FC">
        <w:trPr>
          <w:tblCellSpacing w:w="0" w:type="dxa"/>
        </w:trPr>
        <w:tc>
          <w:tcPr>
            <w:tcW w:w="1718" w:type="pct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1" w:type="pct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1" w:type="pct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10066" w:type="dxa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6"/>
      </w:tblGrid>
      <w:tr w:rsidR="009058FC" w:rsidRPr="009058FC" w:rsidTr="009058FC">
        <w:trPr>
          <w:tblCellSpacing w:w="0" w:type="dxa"/>
        </w:trPr>
        <w:tc>
          <w:tcPr>
            <w:tcW w:w="10066" w:type="dxa"/>
            <w:vAlign w:val="center"/>
          </w:tcPr>
          <w:p w:rsidR="009058FC" w:rsidRPr="009058FC" w:rsidRDefault="009058FC" w:rsidP="009058FC">
            <w:pPr>
              <w:tabs>
                <w:tab w:val="left" w:pos="1020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1.2. fertőző betegségek (kérjük, sorolja fel):</w:t>
            </w:r>
          </w:p>
        </w:tc>
      </w:tr>
    </w:tbl>
    <w:p w:rsidR="009058FC" w:rsidRPr="009058FC" w:rsidRDefault="009058FC" w:rsidP="009058FC">
      <w:pPr>
        <w:tabs>
          <w:tab w:val="left" w:pos="10204"/>
        </w:tabs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10066" w:type="dxa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6"/>
      </w:tblGrid>
      <w:tr w:rsidR="009058FC" w:rsidRPr="009058FC" w:rsidTr="009058FC">
        <w:trPr>
          <w:tblCellSpacing w:w="0" w:type="dxa"/>
        </w:trPr>
        <w:tc>
          <w:tcPr>
            <w:tcW w:w="10066" w:type="dxa"/>
            <w:vAlign w:val="center"/>
          </w:tcPr>
          <w:p w:rsidR="009058FC" w:rsidRPr="009058FC" w:rsidRDefault="009058FC" w:rsidP="009058FC">
            <w:pPr>
              <w:tabs>
                <w:tab w:val="left" w:pos="1020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1.3. fogyatékosság (típusa és mértéke):</w:t>
            </w:r>
          </w:p>
        </w:tc>
      </w:tr>
    </w:tbl>
    <w:p w:rsidR="009058FC" w:rsidRPr="009058FC" w:rsidRDefault="009058FC" w:rsidP="009058FC">
      <w:pPr>
        <w:tabs>
          <w:tab w:val="left" w:pos="10204"/>
        </w:tabs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10066" w:type="dxa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6"/>
      </w:tblGrid>
      <w:tr w:rsidR="009058FC" w:rsidRPr="009058FC" w:rsidTr="009058FC">
        <w:trPr>
          <w:tblCellSpacing w:w="0" w:type="dxa"/>
        </w:trPr>
        <w:tc>
          <w:tcPr>
            <w:tcW w:w="10066" w:type="dxa"/>
            <w:vAlign w:val="center"/>
          </w:tcPr>
          <w:p w:rsidR="009058FC" w:rsidRPr="009058FC" w:rsidRDefault="009058FC" w:rsidP="009058FC">
            <w:pPr>
              <w:tabs>
                <w:tab w:val="left" w:pos="1020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1.4. egyéb megjegyzések, pl. speciális diéta szükségessége:</w:t>
            </w: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9570" w:type="dxa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0"/>
      </w:tblGrid>
      <w:tr w:rsidR="009058FC" w:rsidRPr="009058FC" w:rsidTr="008B5721">
        <w:trPr>
          <w:tblCellSpacing w:w="0" w:type="dxa"/>
        </w:trPr>
        <w:tc>
          <w:tcPr>
            <w:tcW w:w="957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  <w:bCs/>
              </w:rPr>
              <w:t xml:space="preserve">2. Jelzőrendszeres házi segítségnyújtás igénybevételére vonatkozóan igazolom, </w:t>
            </w:r>
            <w:r w:rsidRPr="009058FC">
              <w:rPr>
                <w:rFonts w:ascii="Times New Roman" w:eastAsia="Times New Roman" w:hAnsi="Times New Roman" w:cs="Times New Roman"/>
              </w:rPr>
              <w:t>hogy egészségi állapota alapján a jelzőrendszeres házi segítségnyújtás biztosítása</w:t>
            </w: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6"/>
        <w:gridCol w:w="1679"/>
      </w:tblGrid>
      <w:tr w:rsidR="009058FC" w:rsidRPr="009058FC" w:rsidTr="008B5721">
        <w:trPr>
          <w:tblCellSpacing w:w="0" w:type="dxa"/>
        </w:trPr>
        <w:tc>
          <w:tcPr>
            <w:tcW w:w="1376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  <w:bCs/>
              </w:rPr>
              <w:t>indokolt</w:t>
            </w:r>
            <w:r w:rsidRPr="009058FC">
              <w:rPr>
                <w:rFonts w:ascii="Times New Roman" w:eastAsia="Times New Roman" w:hAnsi="Times New Roman" w:cs="Times New Roman"/>
              </w:rPr>
              <w:t xml:space="preserve"> □</w:t>
            </w:r>
          </w:p>
        </w:tc>
        <w:tc>
          <w:tcPr>
            <w:tcW w:w="1679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  <w:bCs/>
              </w:rPr>
              <w:t>nem indokolt</w:t>
            </w:r>
            <w:r w:rsidRPr="009058FC">
              <w:rPr>
                <w:rFonts w:ascii="Times New Roman" w:eastAsia="Times New Roman" w:hAnsi="Times New Roman" w:cs="Times New Roman"/>
              </w:rPr>
              <w:t xml:space="preserve"> □</w:t>
            </w:r>
          </w:p>
        </w:tc>
      </w:tr>
    </w:tbl>
    <w:p w:rsidR="009058FC" w:rsidRPr="009058FC" w:rsidRDefault="009058FC" w:rsidP="009058FC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9570" w:type="dxa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0"/>
      </w:tblGrid>
      <w:tr w:rsidR="009058FC" w:rsidRPr="009058FC" w:rsidTr="008B5721">
        <w:trPr>
          <w:tblCellSpacing w:w="0" w:type="dxa"/>
        </w:trPr>
        <w:tc>
          <w:tcPr>
            <w:tcW w:w="957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FC">
              <w:rPr>
                <w:rFonts w:ascii="Times New Roman" w:eastAsia="Times New Roman" w:hAnsi="Times New Roman" w:cs="Times New Roman"/>
                <w:b/>
                <w:bCs/>
              </w:rPr>
              <w:t>3. Átmeneti elhelyezés (az éjjeli menedékhely kivételével), ápolást-gondozást nyújtó, rehabilitációs intézmények, lakóotthon esetén</w:t>
            </w: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10066" w:type="dxa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6"/>
      </w:tblGrid>
      <w:tr w:rsidR="009058FC" w:rsidRPr="009058FC" w:rsidTr="009058FC">
        <w:trPr>
          <w:tblCellSpacing w:w="0" w:type="dxa"/>
        </w:trPr>
        <w:tc>
          <w:tcPr>
            <w:tcW w:w="10066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3.1. esettörténet (előzmények az egészségi állapotra vonatkozóan):</w:t>
            </w: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058FC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3.2. teljes diagnózis (részletes felsorolással, BNO kóddal):</w:t>
            </w: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058FC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3.3. prognózis (várható állapotváltozás):</w:t>
            </w: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058FC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3.4. ápolási-gondozási igények:</w:t>
            </w: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058FC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3.5. speciális diéta:</w:t>
            </w: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058FC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3.6. szenvedélybetegség:</w:t>
            </w: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058FC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3.7. pszichiátriai megbetegedés:</w:t>
            </w: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058FC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3.8. fogyatékosság (típusa, mértéke):</w:t>
            </w: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058FC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 xml:space="preserve">3.9. </w:t>
            </w:r>
            <w:proofErr w:type="spellStart"/>
            <w:r w:rsidRPr="009058FC">
              <w:rPr>
                <w:rFonts w:ascii="Times New Roman" w:eastAsia="Times New Roman" w:hAnsi="Times New Roman" w:cs="Times New Roman"/>
              </w:rPr>
              <w:t>demencia</w:t>
            </w:r>
            <w:proofErr w:type="spellEnd"/>
            <w:r w:rsidRPr="009058FC">
              <w:rPr>
                <w:rFonts w:ascii="Times New Roman" w:eastAsia="Times New Roman" w:hAnsi="Times New Roman" w:cs="Times New Roman"/>
              </w:rPr>
              <w:t>:</w:t>
            </w: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58FC" w:rsidRPr="009058FC" w:rsidRDefault="009058FC" w:rsidP="009058FC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058FC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</w:rPr>
              <w:t>3.10. gyógyszerszedés gyakorisága, várható időtartama (pl. végleges, időleges stb.), valamint az igénybevétel időpontjában szedett gyógyszerek köre:</w:t>
            </w: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58FC" w:rsidRPr="009058FC" w:rsidRDefault="009058FC" w:rsidP="009058FC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4"/>
      </w:tblGrid>
      <w:tr w:rsidR="009058FC" w:rsidRPr="009058FC" w:rsidTr="008B5721">
        <w:trPr>
          <w:tblCellSpacing w:w="0" w:type="dxa"/>
        </w:trPr>
        <w:tc>
          <w:tcPr>
            <w:tcW w:w="1254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8FC">
              <w:rPr>
                <w:rFonts w:ascii="Times New Roman" w:eastAsia="Times New Roman" w:hAnsi="Times New Roman" w:cs="Times New Roman"/>
                <w:b/>
                <w:bCs/>
              </w:rPr>
              <w:t>4. A háziorvos (kezelőorvos) egyéb megjegyzései:</w:t>
            </w: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58FC" w:rsidRPr="009058FC" w:rsidRDefault="009058FC" w:rsidP="009058FC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p w:rsidR="009058FC" w:rsidRPr="009058FC" w:rsidRDefault="009058FC" w:rsidP="009058FC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2"/>
        <w:gridCol w:w="3404"/>
        <w:gridCol w:w="3268"/>
      </w:tblGrid>
      <w:tr w:rsidR="009058FC" w:rsidRPr="009058FC" w:rsidTr="008B5721">
        <w:trPr>
          <w:tblCellSpacing w:w="0" w:type="dxa"/>
        </w:trPr>
        <w:tc>
          <w:tcPr>
            <w:tcW w:w="417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  <w:b/>
                <w:bCs/>
              </w:rPr>
              <w:t xml:space="preserve">Dátum: </w:t>
            </w:r>
          </w:p>
        </w:tc>
        <w:tc>
          <w:tcPr>
            <w:tcW w:w="417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  <w:b/>
                <w:bCs/>
              </w:rPr>
              <w:t>Orvos aláírása:</w:t>
            </w:r>
          </w:p>
        </w:tc>
        <w:tc>
          <w:tcPr>
            <w:tcW w:w="4170" w:type="dxa"/>
            <w:vAlign w:val="center"/>
          </w:tcPr>
          <w:p w:rsidR="009058FC" w:rsidRPr="009058FC" w:rsidRDefault="009058FC" w:rsidP="00905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8FC">
              <w:rPr>
                <w:rFonts w:ascii="Times New Roman" w:eastAsia="Times New Roman" w:hAnsi="Times New Roman" w:cs="Times New Roman"/>
                <w:b/>
                <w:bCs/>
              </w:rPr>
              <w:t>P. H.</w:t>
            </w:r>
          </w:p>
        </w:tc>
      </w:tr>
    </w:tbl>
    <w:p w:rsidR="009058FC" w:rsidRPr="009058FC" w:rsidRDefault="009058FC" w:rsidP="009058FC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lang w:eastAsia="hu-HU"/>
        </w:rPr>
      </w:pPr>
    </w:p>
    <w:p w:rsidR="009058FC" w:rsidRPr="009058FC" w:rsidRDefault="009058FC" w:rsidP="009058F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058FC" w:rsidRPr="009058FC" w:rsidRDefault="009058FC" w:rsidP="009058F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058FC" w:rsidRPr="009058FC" w:rsidRDefault="009058FC" w:rsidP="009058F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058FC" w:rsidRPr="009058FC" w:rsidRDefault="009058FC" w:rsidP="009058F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058FC" w:rsidRPr="009058FC" w:rsidRDefault="009058FC" w:rsidP="009058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058FC">
        <w:rPr>
          <w:rFonts w:ascii="Times New Roman" w:eastAsia="Times New Roman" w:hAnsi="Times New Roman" w:cs="Times New Roman"/>
        </w:rPr>
        <w:t>(szükség esetén külön melléklet csatolható az igazoláshoz)</w:t>
      </w:r>
    </w:p>
    <w:p w:rsidR="006748E6" w:rsidRPr="009058FC" w:rsidRDefault="006748E6" w:rsidP="0072050E">
      <w:pPr>
        <w:rPr>
          <w:rFonts w:ascii="Times New Roman" w:hAnsi="Times New Roman" w:cs="Times New Roman"/>
          <w:b/>
        </w:rPr>
      </w:pPr>
    </w:p>
    <w:sectPr w:rsidR="006748E6" w:rsidRPr="009058FC" w:rsidSect="009058FC">
      <w:headerReference w:type="even" r:id="rId8"/>
      <w:headerReference w:type="default" r:id="rId9"/>
      <w:headerReference w:type="first" r:id="rId10"/>
      <w:pgSz w:w="11906" w:h="16838"/>
      <w:pgMar w:top="851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6C" w:rsidRDefault="00FE386C" w:rsidP="005607C5">
      <w:pPr>
        <w:spacing w:after="0" w:line="240" w:lineRule="auto"/>
      </w:pPr>
      <w:r>
        <w:separator/>
      </w:r>
    </w:p>
  </w:endnote>
  <w:endnote w:type="continuationSeparator" w:id="0">
    <w:p w:rsidR="00FE386C" w:rsidRDefault="00FE386C" w:rsidP="0056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6C" w:rsidRDefault="00FE386C" w:rsidP="005607C5">
      <w:pPr>
        <w:spacing w:after="0" w:line="240" w:lineRule="auto"/>
      </w:pPr>
      <w:r>
        <w:separator/>
      </w:r>
    </w:p>
  </w:footnote>
  <w:footnote w:type="continuationSeparator" w:id="0">
    <w:p w:rsidR="00FE386C" w:rsidRDefault="00FE386C" w:rsidP="0056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17" w:rsidRDefault="002728D4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2" o:spid="_x0000_s30724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6C" w:rsidRDefault="002728D4" w:rsidP="00980729">
    <w:pPr>
      <w:pStyle w:val="lfej"/>
      <w:jc w:val="center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3" o:spid="_x0000_s30725" type="#_x0000_t75" style="position:absolute;left:0;text-align:left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17" w:rsidRDefault="002728D4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1" o:spid="_x0000_s30723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9FC"/>
    <w:multiLevelType w:val="hybridMultilevel"/>
    <w:tmpl w:val="8E68A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551C"/>
    <w:multiLevelType w:val="hybridMultilevel"/>
    <w:tmpl w:val="918C31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0726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C5"/>
    <w:rsid w:val="000F533B"/>
    <w:rsid w:val="00210817"/>
    <w:rsid w:val="002728D4"/>
    <w:rsid w:val="0027577D"/>
    <w:rsid w:val="002840B7"/>
    <w:rsid w:val="003341DF"/>
    <w:rsid w:val="004B4656"/>
    <w:rsid w:val="004B4996"/>
    <w:rsid w:val="004C1F09"/>
    <w:rsid w:val="005607C5"/>
    <w:rsid w:val="006748E6"/>
    <w:rsid w:val="00684E54"/>
    <w:rsid w:val="006939F5"/>
    <w:rsid w:val="006A619B"/>
    <w:rsid w:val="0072050E"/>
    <w:rsid w:val="007B748D"/>
    <w:rsid w:val="008434FA"/>
    <w:rsid w:val="008B450F"/>
    <w:rsid w:val="008F12F2"/>
    <w:rsid w:val="009058FC"/>
    <w:rsid w:val="00980729"/>
    <w:rsid w:val="009A6F42"/>
    <w:rsid w:val="00A05C49"/>
    <w:rsid w:val="00AA0FCF"/>
    <w:rsid w:val="00D56D81"/>
    <w:rsid w:val="00D87873"/>
    <w:rsid w:val="00E269B4"/>
    <w:rsid w:val="00E30B82"/>
    <w:rsid w:val="00E95E8E"/>
    <w:rsid w:val="00FB153E"/>
    <w:rsid w:val="00FC6DBF"/>
    <w:rsid w:val="00FE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6"/>
    <o:shapelayout v:ext="edit">
      <o:idmap v:ext="edit" data="1"/>
    </o:shapelayout>
  </w:shapeDefaults>
  <w:decimalSymbol w:val=","/>
  <w:listSeparator w:val=";"/>
  <w15:docId w15:val="{66669FB3-EE9A-46BD-AB14-BBCA8E0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50E"/>
  </w:style>
  <w:style w:type="paragraph" w:styleId="Cmsor8">
    <w:name w:val="heading 8"/>
    <w:basedOn w:val="Norml"/>
    <w:next w:val="Norml"/>
    <w:link w:val="Cmsor8Char"/>
    <w:qFormat/>
    <w:rsid w:val="000F533B"/>
    <w:pPr>
      <w:keepNext/>
      <w:spacing w:after="0" w:line="360" w:lineRule="auto"/>
      <w:ind w:left="426" w:right="423" w:firstLine="282"/>
      <w:jc w:val="right"/>
      <w:outlineLvl w:val="7"/>
    </w:pPr>
    <w:rPr>
      <w:rFonts w:ascii="Avalon" w:eastAsia="Times New Roman" w:hAnsi="Avalon" w:cs="Avalo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6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07C5"/>
  </w:style>
  <w:style w:type="paragraph" w:styleId="llb">
    <w:name w:val="footer"/>
    <w:basedOn w:val="Norml"/>
    <w:link w:val="llbChar"/>
    <w:uiPriority w:val="99"/>
    <w:unhideWhenUsed/>
    <w:rsid w:val="0056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07C5"/>
  </w:style>
  <w:style w:type="paragraph" w:styleId="Buborkszveg">
    <w:name w:val="Balloon Text"/>
    <w:basedOn w:val="Norml"/>
    <w:link w:val="BuborkszvegChar"/>
    <w:uiPriority w:val="99"/>
    <w:semiHidden/>
    <w:unhideWhenUsed/>
    <w:rsid w:val="0056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07C5"/>
    <w:rPr>
      <w:rFonts w:ascii="Tahoma" w:hAnsi="Tahoma" w:cs="Tahoma"/>
      <w:sz w:val="16"/>
      <w:szCs w:val="16"/>
    </w:rPr>
  </w:style>
  <w:style w:type="character" w:customStyle="1" w:styleId="Cmsor8Char">
    <w:name w:val="Címsor 8 Char"/>
    <w:basedOn w:val="Bekezdsalapbettpusa"/>
    <w:link w:val="Cmsor8"/>
    <w:rsid w:val="000F533B"/>
    <w:rPr>
      <w:rFonts w:ascii="Avalon" w:eastAsia="Times New Roman" w:hAnsi="Avalon" w:cs="Avalon"/>
      <w:sz w:val="24"/>
      <w:szCs w:val="24"/>
    </w:rPr>
  </w:style>
  <w:style w:type="paragraph" w:styleId="Szvegtrzs2">
    <w:name w:val="Body Text 2"/>
    <w:basedOn w:val="Norml"/>
    <w:link w:val="Szvegtrzs2Char"/>
    <w:rsid w:val="000F533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0F533B"/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7B748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A795-D536-4863-B50C-C2F60E02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Attila</dc:creator>
  <cp:lastModifiedBy>Microsoft-fiók</cp:lastModifiedBy>
  <cp:revision>5</cp:revision>
  <cp:lastPrinted>2013-12-20T13:31:00Z</cp:lastPrinted>
  <dcterms:created xsi:type="dcterms:W3CDTF">2022-02-16T08:39:00Z</dcterms:created>
  <dcterms:modified xsi:type="dcterms:W3CDTF">2022-02-16T08:41:00Z</dcterms:modified>
</cp:coreProperties>
</file>